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E" w:rsidRDefault="00C208DF" w:rsidP="00192DD4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C208D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8394404"/>
            <wp:effectExtent l="0" t="0" r="3175" b="6985"/>
            <wp:wrapTight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ight>
            <wp:docPr id="1" name="Рисунок 1" descr="P:\ТырышкинаКВ\От Чебан В.А\Музыка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ТырышкинаКВ\От Чебан В.А\Музыка 8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8DF" w:rsidRDefault="00C208DF" w:rsidP="001B32D8">
      <w:pPr>
        <w:jc w:val="center"/>
        <w:rPr>
          <w:b/>
        </w:rPr>
      </w:pPr>
    </w:p>
    <w:p w:rsidR="00C208DF" w:rsidRDefault="00C208DF" w:rsidP="001B32D8">
      <w:pPr>
        <w:jc w:val="center"/>
        <w:rPr>
          <w:b/>
        </w:rPr>
      </w:pPr>
    </w:p>
    <w:p w:rsidR="00C208DF" w:rsidRDefault="00C208DF" w:rsidP="001B32D8">
      <w:pPr>
        <w:jc w:val="center"/>
        <w:rPr>
          <w:b/>
        </w:rPr>
      </w:pPr>
    </w:p>
    <w:p w:rsidR="00B76DAE" w:rsidRPr="001B32D8" w:rsidRDefault="00B76DAE" w:rsidP="001B32D8">
      <w:pPr>
        <w:jc w:val="center"/>
        <w:rPr>
          <w:b/>
        </w:rPr>
      </w:pPr>
      <w:bookmarkStart w:id="0" w:name="_GoBack"/>
      <w:bookmarkEnd w:id="0"/>
      <w:r w:rsidRPr="001B32D8">
        <w:rPr>
          <w:b/>
        </w:rPr>
        <w:lastRenderedPageBreak/>
        <w:t>ПОЯСНИТЕЛЬНАЯ ЗАПИСКА</w:t>
      </w:r>
    </w:p>
    <w:p w:rsidR="00B76DAE" w:rsidRPr="001B32D8" w:rsidRDefault="00B76DAE" w:rsidP="001B32D8"/>
    <w:p w:rsidR="00B76DAE" w:rsidRPr="001B32D8" w:rsidRDefault="00B76DAE" w:rsidP="00AC7814">
      <w:pPr>
        <w:ind w:firstLine="708"/>
        <w:jc w:val="both"/>
      </w:pPr>
      <w:r w:rsidRPr="001B32D8">
        <w:t xml:space="preserve">Рабочая программа по музыке для 8 </w:t>
      </w:r>
      <w:r w:rsidR="00C208DF">
        <w:t>класса</w:t>
      </w:r>
      <w:r w:rsidRPr="001B32D8">
        <w:t xml:space="preserve"> составлена на основе следующих нормативно-правовых и инструктивно-методических документов: </w:t>
      </w:r>
    </w:p>
    <w:p w:rsidR="00B76DAE" w:rsidRPr="001B32D8" w:rsidRDefault="00B76DAE" w:rsidP="00AC7814">
      <w:pPr>
        <w:ind w:firstLine="708"/>
        <w:jc w:val="both"/>
      </w:pPr>
      <w:r w:rsidRPr="001B32D8">
        <w:t>• Приказ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Министерством юстиции Российской Федерации 02 февраля 2016 года, регистрационный № 40936) внесены изменения в требования к предметным результатам освоения ООП НОО с учетом специфики содержания предметных областей.</w:t>
      </w:r>
    </w:p>
    <w:p w:rsidR="00B76DAE" w:rsidRPr="001B32D8" w:rsidRDefault="00B76DAE" w:rsidP="00AC7814">
      <w:pPr>
        <w:ind w:firstLine="708"/>
        <w:jc w:val="both"/>
      </w:pPr>
      <w:r w:rsidRPr="001B32D8">
        <w:t xml:space="preserve">• Приказ </w:t>
      </w:r>
      <w:proofErr w:type="spellStart"/>
      <w:r w:rsidRPr="001B32D8">
        <w:t>Минобрнауки</w:t>
      </w:r>
      <w:proofErr w:type="spellEnd"/>
      <w:r w:rsidRPr="001B32D8"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:rsidR="00B76DAE" w:rsidRPr="001B32D8" w:rsidRDefault="00B76DAE" w:rsidP="00AC7814">
      <w:pPr>
        <w:ind w:firstLine="708"/>
        <w:jc w:val="both"/>
      </w:pPr>
      <w:r w:rsidRPr="001B32D8">
        <w:t>• Федеральный закон от 29.12.2012г. №273-ФЗ «Об образовании в Российской Федерации»</w:t>
      </w:r>
    </w:p>
    <w:p w:rsidR="00B76DAE" w:rsidRPr="001B32D8" w:rsidRDefault="00B76DAE" w:rsidP="00AC7814">
      <w:pPr>
        <w:ind w:firstLine="708"/>
        <w:jc w:val="both"/>
      </w:pPr>
      <w:r w:rsidRPr="001B32D8">
        <w:t>• 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B76DAE" w:rsidRPr="001B32D8" w:rsidRDefault="00B76DAE" w:rsidP="00AC7814">
      <w:pPr>
        <w:ind w:firstLine="708"/>
        <w:jc w:val="both"/>
      </w:pPr>
      <w:r w:rsidRPr="001B32D8">
        <w:t xml:space="preserve"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1B32D8">
        <w:t>Минобрнауки</w:t>
      </w:r>
      <w:proofErr w:type="spellEnd"/>
      <w:r w:rsidRPr="001B32D8">
        <w:t xml:space="preserve"> России от 31.03.2014г. № 253;</w:t>
      </w:r>
    </w:p>
    <w:p w:rsidR="00B76DAE" w:rsidRDefault="00B76DAE" w:rsidP="00AC7814">
      <w:pPr>
        <w:ind w:firstLine="708"/>
        <w:jc w:val="both"/>
      </w:pPr>
      <w:r w:rsidRPr="001B32D8">
        <w:t>•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C7814" w:rsidRPr="001B32D8" w:rsidRDefault="00AC7814" w:rsidP="00AC7814">
      <w:pPr>
        <w:ind w:firstLine="708"/>
        <w:jc w:val="both"/>
      </w:pPr>
    </w:p>
    <w:p w:rsidR="00B76DAE" w:rsidRPr="00AC7814" w:rsidRDefault="00B76DAE" w:rsidP="00AC7814">
      <w:pPr>
        <w:jc w:val="both"/>
        <w:rPr>
          <w:b/>
        </w:rPr>
      </w:pPr>
      <w:r w:rsidRPr="00AC7814">
        <w:rPr>
          <w:b/>
        </w:rPr>
        <w:t>Особенности Рабочей программы по музыке в 8 классе.</w:t>
      </w:r>
    </w:p>
    <w:p w:rsidR="00B76DAE" w:rsidRPr="001B32D8" w:rsidRDefault="00B76DAE" w:rsidP="00AC7814">
      <w:pPr>
        <w:ind w:firstLine="708"/>
        <w:jc w:val="both"/>
      </w:pPr>
      <w:r w:rsidRPr="001B32D8"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F77D43" w:rsidRPr="001B32D8" w:rsidRDefault="00B76DAE" w:rsidP="00AC7814">
      <w:pPr>
        <w:ind w:firstLine="708"/>
        <w:jc w:val="both"/>
      </w:pPr>
      <w:r w:rsidRPr="001B32D8">
        <w:t xml:space="preserve">В качестве методической основы выбран учебник под редакцией Г.П. Сергеева, Е.Д. Критская «Музыка» для 8 класса, М.: Просвещение 2020. </w:t>
      </w:r>
    </w:p>
    <w:p w:rsidR="00B76DAE" w:rsidRPr="001B32D8" w:rsidRDefault="00B76DAE" w:rsidP="00AC7814">
      <w:pPr>
        <w:ind w:firstLine="708"/>
        <w:jc w:val="both"/>
      </w:pPr>
      <w:r w:rsidRPr="00AC7814">
        <w:rPr>
          <w:b/>
        </w:rPr>
        <w:t>Целью</w:t>
      </w:r>
      <w:r w:rsidRPr="001B32D8">
        <w:t xml:space="preserve"> курса является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F77D43" w:rsidRPr="001B32D8" w:rsidRDefault="00B76DAE" w:rsidP="00AC7814">
      <w:pPr>
        <w:ind w:firstLine="708"/>
        <w:jc w:val="both"/>
      </w:pPr>
      <w:r w:rsidRPr="001B32D8">
        <w:t xml:space="preserve">В </w:t>
      </w:r>
      <w:r w:rsidRPr="00AC7814">
        <w:rPr>
          <w:b/>
        </w:rPr>
        <w:t>задачи</w:t>
      </w:r>
      <w:r w:rsidRPr="001B32D8">
        <w:t xml:space="preserve"> курса входит:</w:t>
      </w:r>
    </w:p>
    <w:p w:rsidR="00B76DAE" w:rsidRPr="00AC7814" w:rsidRDefault="00B76DAE" w:rsidP="00AC7814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запечатлённому;</w:t>
      </w:r>
    </w:p>
    <w:p w:rsidR="00B76DAE" w:rsidRPr="00AC7814" w:rsidRDefault="00B76DAE" w:rsidP="00AC7814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B76DAE" w:rsidRPr="00AC7814" w:rsidRDefault="00B76DAE" w:rsidP="00AC7814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развитие общей музыкальности и эмоциональности,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эмпатии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B76DAE" w:rsidRPr="00AC7814" w:rsidRDefault="00B76DAE" w:rsidP="00AC7814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AC7814" w:rsidRDefault="00B76DAE" w:rsidP="00AC7814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музицировании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(ИКТ);</w:t>
      </w:r>
    </w:p>
    <w:p w:rsidR="00F77D43" w:rsidRPr="00AC7814" w:rsidRDefault="00F77D43" w:rsidP="00AC7814">
      <w:pPr>
        <w:ind w:left="360"/>
        <w:jc w:val="both"/>
      </w:pPr>
      <w:r w:rsidRPr="00AC7814">
        <w:t xml:space="preserve">К приоритетным формам и методам работы с учащимися, видам и формам контроля относятся: 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Аудиторная работа: 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Эвристический метод;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Групповая работа;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Проектирование;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Творческая работа;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работа дома: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на проблемный вопрос;</w:t>
      </w:r>
    </w:p>
    <w:p w:rsidR="00F77D43" w:rsidRPr="00AC7814" w:rsidRDefault="00F77D43" w:rsidP="00AC781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проекта;</w:t>
      </w:r>
    </w:p>
    <w:p w:rsidR="00974BAA" w:rsidRPr="001B32D8" w:rsidRDefault="00974BAA" w:rsidP="00AC7814">
      <w:pPr>
        <w:jc w:val="both"/>
      </w:pPr>
    </w:p>
    <w:p w:rsidR="00974BAA" w:rsidRPr="001B32D8" w:rsidRDefault="00974BAA" w:rsidP="00AC7814">
      <w:pPr>
        <w:ind w:firstLine="360"/>
        <w:jc w:val="both"/>
      </w:pPr>
      <w:r w:rsidRPr="00AC7814">
        <w:rPr>
          <w:b/>
        </w:rPr>
        <w:t xml:space="preserve">Сроки реализации </w:t>
      </w:r>
      <w:proofErr w:type="gramStart"/>
      <w:r w:rsidRPr="00AC7814">
        <w:rPr>
          <w:b/>
        </w:rPr>
        <w:t>рабочей  программы</w:t>
      </w:r>
      <w:proofErr w:type="gramEnd"/>
      <w:r w:rsidR="00AC7814">
        <w:t xml:space="preserve">. </w:t>
      </w:r>
      <w:r w:rsidRPr="001B32D8">
        <w:t>Программа реализуется в период с 01.01.2021г. по 30.05.2021г. в соответствии с Учебным планом Лицея на 2020-2021 учебный год и графиком прохождения учебного материала. Программа рассчитана на 34 часа, по 2 часа в неделю.</w:t>
      </w:r>
    </w:p>
    <w:p w:rsidR="001B32D8" w:rsidRDefault="001B32D8" w:rsidP="00AC7814">
      <w:pPr>
        <w:ind w:firstLine="360"/>
        <w:jc w:val="both"/>
      </w:pPr>
      <w:r w:rsidRPr="00AC7814">
        <w:rPr>
          <w:b/>
        </w:rPr>
        <w:t>Структура рабочей программы.</w:t>
      </w:r>
      <w:r w:rsidR="00AC7814">
        <w:t xml:space="preserve"> </w:t>
      </w:r>
      <w:r w:rsidRPr="001B32D8">
        <w:t xml:space="preserve">Программа по музыке для 8 класса состоит из </w:t>
      </w:r>
      <w:proofErr w:type="gramStart"/>
      <w:r w:rsidRPr="001B32D8">
        <w:t>пояснительной  записки</w:t>
      </w:r>
      <w:proofErr w:type="gramEnd"/>
      <w:r w:rsidRPr="001B32D8">
        <w:t xml:space="preserve">, содержания учебного курса, тематического планирования, описание учебно-методического и материально-технического обеспечения образовательного процесса. </w:t>
      </w:r>
    </w:p>
    <w:p w:rsidR="00AC7814" w:rsidRPr="001B32D8" w:rsidRDefault="00AC7814" w:rsidP="00AC7814">
      <w:pPr>
        <w:ind w:firstLine="360"/>
        <w:jc w:val="both"/>
      </w:pPr>
    </w:p>
    <w:p w:rsidR="001B32D8" w:rsidRPr="001B32D8" w:rsidRDefault="001B32D8" w:rsidP="00AC7814">
      <w:pPr>
        <w:jc w:val="both"/>
      </w:pPr>
      <w:r w:rsidRPr="001B32D8">
        <w:t>Планируемые результаты освоения учебного предмета</w:t>
      </w:r>
    </w:p>
    <w:p w:rsidR="001B32D8" w:rsidRPr="00AC7814" w:rsidRDefault="001B32D8" w:rsidP="00AC7814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за многообразными явлениями жизни и искусства, выражать своё отношение к искусству;</w:t>
      </w:r>
    </w:p>
    <w:p w:rsidR="001B32D8" w:rsidRPr="00AC7814" w:rsidRDefault="001B32D8" w:rsidP="00AC7814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1B32D8" w:rsidRPr="00AC7814" w:rsidRDefault="001B32D8" w:rsidP="00AC7814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музицирования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C7814" w:rsidRDefault="001B32D8" w:rsidP="00AC7814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музыке.</w:t>
      </w:r>
    </w:p>
    <w:p w:rsidR="00AC7814" w:rsidRPr="00AC7814" w:rsidRDefault="00AC7814" w:rsidP="00AC7814">
      <w:pPr>
        <w:ind w:left="360"/>
        <w:jc w:val="both"/>
      </w:pPr>
      <w:r w:rsidRPr="00AC7814">
        <w:t>Обучающийся получит возможность научиться:</w:t>
      </w:r>
    </w:p>
    <w:p w:rsidR="001B32D8" w:rsidRPr="00AC7814" w:rsidRDefault="001B32D8" w:rsidP="00AC7814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1B32D8" w:rsidRPr="00AC7814" w:rsidRDefault="001B32D8" w:rsidP="00AC7814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музицированием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проявлять инициативу в организации и проведении концертов, театральных спектаклей, выставок и конкурсов, фестивалей и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B32D8" w:rsidRPr="00AC7814" w:rsidRDefault="001B32D8" w:rsidP="00AC781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1B32D8" w:rsidRPr="00AC7814" w:rsidRDefault="001B32D8" w:rsidP="00AC781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стилевое своеобразие классической, народной, религиозной, современной музыки, музыки разных эпох;</w:t>
      </w:r>
    </w:p>
    <w:p w:rsidR="001B32D8" w:rsidRPr="00AC7814" w:rsidRDefault="001B32D8" w:rsidP="00AC781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ИКТ для расширения опыта творческой деятельности в процессе поиска информации в образовательном пространстве сети Интернет;</w:t>
      </w:r>
    </w:p>
    <w:p w:rsidR="001B32D8" w:rsidRPr="00AC7814" w:rsidRDefault="001B32D8" w:rsidP="00AC781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акцент необходимо сделать на достижении личностных,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предметных результатов обучения и воспитания школьников.</w:t>
      </w:r>
    </w:p>
    <w:p w:rsidR="001B32D8" w:rsidRPr="00AC7814" w:rsidRDefault="001B32D8" w:rsidP="00AC7814">
      <w:pPr>
        <w:jc w:val="both"/>
        <w:rPr>
          <w:b/>
        </w:rPr>
      </w:pPr>
      <w:r w:rsidRPr="00AC7814">
        <w:rPr>
          <w:b/>
        </w:rPr>
        <w:t>Планируемые результаты освоения учебного предмета «Музыка»</w:t>
      </w:r>
    </w:p>
    <w:p w:rsidR="001B32D8" w:rsidRPr="00AC7814" w:rsidRDefault="001B32D8" w:rsidP="00AC7814">
      <w:pPr>
        <w:jc w:val="both"/>
        <w:rPr>
          <w:u w:val="single"/>
        </w:rPr>
      </w:pPr>
      <w:r w:rsidRPr="00AC7814">
        <w:rPr>
          <w:u w:val="single"/>
        </w:rPr>
        <w:t>Личностные УУД</w:t>
      </w:r>
    </w:p>
    <w:p w:rsidR="00AC7814" w:rsidRDefault="001B32D8" w:rsidP="00AC7814">
      <w:pPr>
        <w:jc w:val="both"/>
      </w:pPr>
      <w:r w:rsidRPr="001B32D8">
        <w:t xml:space="preserve">У обучающегося будут сформированы: 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чувство гордости за свою Родину, осознание своей этнической и национальной принадлежности; знание культуры своего народа;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ответственное отношение к учебе, готовность и способность к саморазвитию и самообразованию на основе мотивации к обучению и познанию;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признание ценности </w:t>
      </w:r>
      <w:proofErr w:type="gram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  во</w:t>
      </w:r>
      <w:proofErr w:type="gram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ее проявлениях и необходимости ответственного отношения к окружающей среде;</w:t>
      </w:r>
    </w:p>
    <w:p w:rsidR="001B32D8" w:rsidRPr="00AC7814" w:rsidRDefault="001B32D8" w:rsidP="00AC7814">
      <w:pPr>
        <w:jc w:val="both"/>
      </w:pPr>
      <w:r w:rsidRPr="00AC7814">
        <w:t>Обучающийся получит возможность для формирования: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представления о музыкальных занятиях как способе эмоциональной разгрузки.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познавательного интереса к музыкальным занятиям, позиции активного слушателя и исполнителя музыкальных произведений;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нравственных чувств (любовь к Ро</w:t>
      </w: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дине, интерес к музыкальной культуре других народов);</w:t>
      </w:r>
    </w:p>
    <w:p w:rsidR="001B32D8" w:rsidRPr="00AC7814" w:rsidRDefault="001B32D8" w:rsidP="00AC78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нравственно-эстетических чувств,</w:t>
      </w:r>
      <w:r w:rsid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понимания и сочувствия к переживаниям персонажей</w:t>
      </w:r>
      <w:r w:rsid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музыкальных произведений;</w:t>
      </w:r>
    </w:p>
    <w:p w:rsidR="001B32D8" w:rsidRPr="00AC7814" w:rsidRDefault="001B32D8" w:rsidP="00AC7814">
      <w:pPr>
        <w:jc w:val="both"/>
        <w:rPr>
          <w:u w:val="single"/>
        </w:rPr>
      </w:pPr>
      <w:r w:rsidRPr="00AC7814">
        <w:rPr>
          <w:u w:val="single"/>
        </w:rPr>
        <w:t>Регулятивные УУД</w:t>
      </w:r>
    </w:p>
    <w:p w:rsidR="001B32D8" w:rsidRPr="001B32D8" w:rsidRDefault="001B32D8" w:rsidP="00AC7814">
      <w:pPr>
        <w:jc w:val="both"/>
      </w:pPr>
      <w:r w:rsidRPr="001B32D8">
        <w:t>Обучающийся научится:</w:t>
      </w:r>
    </w:p>
    <w:p w:rsidR="001B32D8" w:rsidRPr="00AC7814" w:rsidRDefault="001B32D8" w:rsidP="00AC781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свои действия в соответствии с учебными задачами, раз</w:t>
      </w: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личая способ и результат собственных действий;</w:t>
      </w:r>
    </w:p>
    <w:p w:rsidR="001B32D8" w:rsidRPr="00AC7814" w:rsidRDefault="001B32D8" w:rsidP="00AC781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действия (в устной форме) в опоре на заданный учителем или сверстниками ориентир;</w:t>
      </w:r>
    </w:p>
    <w:p w:rsidR="001B32D8" w:rsidRPr="00AC7814" w:rsidRDefault="001B32D8" w:rsidP="00AC781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эмоционально откликаться на музыкальную характеристику образов героев музыкальных произведений разных жанров</w:t>
      </w:r>
    </w:p>
    <w:p w:rsidR="001B32D8" w:rsidRPr="00AC7814" w:rsidRDefault="001B32D8" w:rsidP="00AC7814">
      <w:pPr>
        <w:jc w:val="both"/>
      </w:pPr>
      <w:r w:rsidRPr="00AC7814">
        <w:t>Обучающийся получит возможность научиться:</w:t>
      </w:r>
    </w:p>
    <w:p w:rsidR="001B32D8" w:rsidRPr="00AC7814" w:rsidRDefault="001B32D8" w:rsidP="00AC781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выделять альтернативные способы достижения цели и выбирать наиболее эффективный способ;</w:t>
      </w:r>
    </w:p>
    <w:p w:rsidR="001B32D8" w:rsidRPr="00AC7814" w:rsidRDefault="001B32D8" w:rsidP="00AC781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основам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B32D8" w:rsidRPr="00AC7814" w:rsidRDefault="001B32D8" w:rsidP="00AC781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познавательную рефлексию в отношении действий по решению учебных и познавательных задач;</w:t>
      </w:r>
    </w:p>
    <w:p w:rsidR="001B32D8" w:rsidRPr="00AC7814" w:rsidRDefault="001B32D8" w:rsidP="00AC7814">
      <w:pPr>
        <w:jc w:val="both"/>
        <w:rPr>
          <w:u w:val="single"/>
        </w:rPr>
      </w:pPr>
      <w:r w:rsidRPr="00AC7814">
        <w:rPr>
          <w:u w:val="single"/>
        </w:rPr>
        <w:t>Познавательные УДД</w:t>
      </w:r>
    </w:p>
    <w:p w:rsidR="001B32D8" w:rsidRPr="001B32D8" w:rsidRDefault="001B32D8" w:rsidP="00AC7814">
      <w:pPr>
        <w:jc w:val="both"/>
      </w:pPr>
      <w:r w:rsidRPr="001B32D8">
        <w:t>Обучающийся научится:</w:t>
      </w:r>
    </w:p>
    <w:p w:rsidR="001B32D8" w:rsidRPr="00AC7814" w:rsidRDefault="001B32D8" w:rsidP="00AC7814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новые учебные задачи на основе познавательных мотивов и интересов;</w:t>
      </w:r>
    </w:p>
    <w:p w:rsidR="001B32D8" w:rsidRPr="00AC7814" w:rsidRDefault="001B32D8" w:rsidP="00AC7814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альтернативные пути достижение целей;</w:t>
      </w:r>
    </w:p>
    <w:p w:rsidR="001B32D8" w:rsidRPr="00AC7814" w:rsidRDefault="001B32D8" w:rsidP="00AC7814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эффективные способы решения учебных и познавательных задач;</w:t>
      </w:r>
    </w:p>
    <w:p w:rsidR="001B32D8" w:rsidRPr="00AC7814" w:rsidRDefault="001B32D8" w:rsidP="00AC7814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собственную учебную деятельность;</w:t>
      </w:r>
    </w:p>
    <w:p w:rsidR="00AC7814" w:rsidRDefault="001B32D8" w:rsidP="00AC7814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и развивать компетентность в области использования ИКТ.</w:t>
      </w:r>
    </w:p>
    <w:p w:rsidR="00AC7814" w:rsidRPr="00AC7814" w:rsidRDefault="001B32D8" w:rsidP="00AC7814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2D8">
        <w:rPr>
          <w:rFonts w:ascii="Times New Roman" w:hAnsi="Times New Roman" w:cs="Times New Roman"/>
          <w:sz w:val="24"/>
          <w:szCs w:val="24"/>
        </w:rPr>
        <w:t>обобщать, устанавливать аналогии;</w:t>
      </w:r>
    </w:p>
    <w:p w:rsidR="001B32D8" w:rsidRPr="00AC7814" w:rsidRDefault="001B32D8" w:rsidP="00AC7814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2D8">
        <w:rPr>
          <w:rFonts w:ascii="Times New Roman" w:hAnsi="Times New Roman" w:cs="Times New Roman"/>
          <w:sz w:val="24"/>
          <w:szCs w:val="24"/>
        </w:rPr>
        <w:t>представлять информацию в виде сообщения с иллюстрациями.</w:t>
      </w:r>
    </w:p>
    <w:p w:rsidR="001B32D8" w:rsidRPr="001B32D8" w:rsidRDefault="001B32D8" w:rsidP="00AC7814">
      <w:pPr>
        <w:jc w:val="both"/>
      </w:pPr>
      <w:r w:rsidRPr="001B32D8">
        <w:t>Обучающийся получит возможность научиться:</w:t>
      </w:r>
    </w:p>
    <w:p w:rsidR="001B32D8" w:rsidRPr="00AC7814" w:rsidRDefault="001B32D8" w:rsidP="00AC781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1B32D8" w:rsidRPr="00AC7814" w:rsidRDefault="001B32D8" w:rsidP="00AC781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сравнивать средства художественной выразительности в музыке и других видах искусства (литерату</w:t>
      </w:r>
      <w:r w:rsidRPr="00AC7814">
        <w:rPr>
          <w:rFonts w:ascii="Times New Roman" w:hAnsi="Times New Roman" w:cs="Times New Roman"/>
          <w:sz w:val="24"/>
          <w:szCs w:val="24"/>
        </w:rPr>
        <w:softHyphen/>
        <w:t>ра, живопись);</w:t>
      </w:r>
    </w:p>
    <w:p w:rsidR="001B32D8" w:rsidRPr="00AC7814" w:rsidRDefault="001B32D8" w:rsidP="00AC781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 xml:space="preserve">представлять информацию в виде </w:t>
      </w:r>
      <w:proofErr w:type="gramStart"/>
      <w:r w:rsidRPr="00AC7814">
        <w:rPr>
          <w:rFonts w:ascii="Times New Roman" w:hAnsi="Times New Roman" w:cs="Times New Roman"/>
          <w:sz w:val="24"/>
          <w:szCs w:val="24"/>
        </w:rPr>
        <w:t>сообщения  (</w:t>
      </w:r>
      <w:proofErr w:type="gramEnd"/>
      <w:r w:rsidRPr="00AC7814">
        <w:rPr>
          <w:rFonts w:ascii="Times New Roman" w:hAnsi="Times New Roman" w:cs="Times New Roman"/>
          <w:sz w:val="24"/>
          <w:szCs w:val="24"/>
        </w:rPr>
        <w:t>презентация проектов);</w:t>
      </w:r>
    </w:p>
    <w:p w:rsidR="001B32D8" w:rsidRPr="00AC7814" w:rsidRDefault="001B32D8" w:rsidP="00AC781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осуществлять поиск нужной информации в словариках и дополнительных источниках, включая Интернет;</w:t>
      </w:r>
    </w:p>
    <w:p w:rsidR="001B32D8" w:rsidRPr="00AC7814" w:rsidRDefault="001B32D8" w:rsidP="00AC781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соотносить различные произведения по настроению и форме;</w:t>
      </w:r>
    </w:p>
    <w:p w:rsidR="001B32D8" w:rsidRPr="00AC7814" w:rsidRDefault="001B32D8" w:rsidP="00AC781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пользоваться нотной записью;</w:t>
      </w:r>
    </w:p>
    <w:p w:rsidR="001B32D8" w:rsidRPr="00AC7814" w:rsidRDefault="001B32D8" w:rsidP="00AC7814">
      <w:pPr>
        <w:jc w:val="both"/>
        <w:rPr>
          <w:u w:val="single"/>
        </w:rPr>
      </w:pPr>
      <w:r w:rsidRPr="00AC7814">
        <w:rPr>
          <w:u w:val="single"/>
        </w:rPr>
        <w:t>Коммуникативные УУД</w:t>
      </w:r>
    </w:p>
    <w:p w:rsidR="001B32D8" w:rsidRPr="001B32D8" w:rsidRDefault="001B32D8" w:rsidP="00AC7814">
      <w:pPr>
        <w:jc w:val="both"/>
      </w:pPr>
      <w:r w:rsidRPr="001B32D8">
        <w:t>Обучающийся научится:</w:t>
      </w:r>
    </w:p>
    <w:p w:rsidR="001B32D8" w:rsidRPr="00AC7814" w:rsidRDefault="001B32D8" w:rsidP="00AC78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1B32D8" w:rsidRPr="00AC7814" w:rsidRDefault="001B32D8" w:rsidP="00AC78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 xml:space="preserve">уметь определять понятия, обобщать, устанавливать аналогии, </w:t>
      </w:r>
    </w:p>
    <w:p w:rsidR="001B32D8" w:rsidRPr="00AC7814" w:rsidRDefault="001B32D8" w:rsidP="00AC78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уметь самостоятельно выбирать основания и критерии для классификации4</w:t>
      </w:r>
    </w:p>
    <w:p w:rsidR="001B32D8" w:rsidRPr="00AC7814" w:rsidRDefault="001B32D8" w:rsidP="00AC78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814">
        <w:rPr>
          <w:rFonts w:ascii="Times New Roman" w:hAnsi="Times New Roman" w:cs="Times New Roman"/>
          <w:sz w:val="24"/>
          <w:szCs w:val="24"/>
        </w:rPr>
        <w:t>уметь устанавливать причинно-следственные связи;</w:t>
      </w:r>
    </w:p>
    <w:p w:rsidR="001B32D8" w:rsidRPr="00AC7814" w:rsidRDefault="001B32D8" w:rsidP="00AC7814">
      <w:pPr>
        <w:jc w:val="both"/>
        <w:rPr>
          <w:u w:val="single"/>
        </w:rPr>
      </w:pPr>
      <w:r w:rsidRPr="00AC7814">
        <w:rPr>
          <w:u w:val="single"/>
        </w:rPr>
        <w:t>Предметные результаты</w:t>
      </w:r>
    </w:p>
    <w:p w:rsidR="001B32D8" w:rsidRPr="001B32D8" w:rsidRDefault="001B32D8" w:rsidP="00AC7814">
      <w:pPr>
        <w:jc w:val="both"/>
      </w:pPr>
      <w:r w:rsidRPr="001B32D8">
        <w:t>Обучающийся научится: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  основ</w:t>
      </w:r>
      <w:proofErr w:type="gram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музыкальной культуры школьника как неотъемлемой части его общей духовной культуры;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общих музыкальных способностей школьников, образного и ассоциативного мышления,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мотивационной направленности на музыкально-творческую деятельность;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музыкального, культурного кругозора;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музыкального вкуса, устойчивого интереса к музыке своего народа и других народов мира; классическому и современному музыкальному наследию;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овладение основами музыкальной грамотности;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слушать музыкальное произведение, выделять в нем его особенности, определять жанр произведения;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сходство и различие интонаций, тем и образов, основных музыкальных форм;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основные дирижерские жесты: внимание, </w:t>
      </w:r>
      <w:proofErr w:type="gram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дыхание,   </w:t>
      </w:r>
      <w:proofErr w:type="gram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начало,    окончание, плавное </w:t>
      </w:r>
      <w:proofErr w:type="spellStart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звуковедение</w:t>
      </w:r>
      <w:proofErr w:type="spellEnd"/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; элементы нотной записи;</w:t>
      </w:r>
    </w:p>
    <w:p w:rsidR="001B32D8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певческие голоса и     звучание     музыкальных инструментов;</w:t>
      </w:r>
    </w:p>
    <w:p w:rsidR="00F77D43" w:rsidRPr="00AC7814" w:rsidRDefault="001B32D8" w:rsidP="00AC781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свои эмоции в ис</w:t>
      </w:r>
      <w:r w:rsidRPr="00AC78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полнении.</w:t>
      </w:r>
    </w:p>
    <w:p w:rsidR="001B32D8" w:rsidRPr="00AC7814" w:rsidRDefault="001B32D8" w:rsidP="00AC7814">
      <w:pPr>
        <w:rPr>
          <w:b/>
        </w:rPr>
      </w:pPr>
      <w:r w:rsidRPr="00AC7814">
        <w:rPr>
          <w:b/>
        </w:rPr>
        <w:t>Содержание учебного предмета</w:t>
      </w:r>
    </w:p>
    <w:p w:rsidR="001B32D8" w:rsidRPr="00917D62" w:rsidRDefault="001B32D8" w:rsidP="00AC7814">
      <w:pPr>
        <w:jc w:val="both"/>
        <w:rPr>
          <w:rFonts w:eastAsia="Calibri"/>
          <w:i/>
        </w:rPr>
      </w:pPr>
      <w:r w:rsidRPr="00917D62">
        <w:rPr>
          <w:rFonts w:eastAsia="Calibri"/>
          <w:i/>
        </w:rPr>
        <w:t>Классика и современность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Классика в нашей жизни.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музыкальном театре. Опера. 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 «Князь Игорь</w:t>
      </w:r>
      <w:proofErr w:type="gram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» .Русская</w:t>
      </w:r>
      <w:proofErr w:type="gram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эпическая опера. 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Ария князя Игоря. 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 половцев. 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Плач Ярославны. </w:t>
      </w:r>
    </w:p>
    <w:p w:rsidR="00917D62" w:rsidRPr="0040522A" w:rsidRDefault="00917D62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музыкальном театре. Балет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Балет «Ярославна». Вступление. «Стон Русской земли». 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«Первая битва с половцами». </w:t>
      </w:r>
    </w:p>
    <w:p w:rsidR="00917D62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«Плач Ярославны». «Молитва» </w:t>
      </w:r>
    </w:p>
    <w:p w:rsidR="00917D62" w:rsidRPr="0040522A" w:rsidRDefault="00917D62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музыкальном театре. Мюзикл. Рок – опера</w:t>
      </w:r>
    </w:p>
    <w:p w:rsidR="00917D62" w:rsidRPr="0040522A" w:rsidRDefault="00917D62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«Человек есть тайна». Рок – опера «Преступление и наказание»</w:t>
      </w:r>
    </w:p>
    <w:p w:rsidR="00472F8E" w:rsidRPr="0040522A" w:rsidRDefault="00472F8E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Мюзикл "Ромео и Джульетта": от ненависти до любви"</w:t>
      </w:r>
    </w:p>
    <w:p w:rsidR="00472F8E" w:rsidRPr="0040522A" w:rsidRDefault="00472F8E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к драматическому спектаклю.</w:t>
      </w:r>
    </w:p>
    <w:p w:rsidR="00472F8E" w:rsidRPr="0040522A" w:rsidRDefault="00472F8E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«Ромео и Джульетта». </w:t>
      </w:r>
      <w:r w:rsidR="001B32D8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Музыкальные зарисовки для большого симфонического оркестра. </w:t>
      </w:r>
    </w:p>
    <w:p w:rsidR="00472F8E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Э. Грига к драме Г. Ибсена «Пер </w:t>
      </w: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Гюнт</w:t>
      </w:r>
      <w:proofErr w:type="spell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472F8E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«Гоголь-сюита». Из музыки к спектаклю «Ревизская сказка». </w:t>
      </w:r>
    </w:p>
    <w:p w:rsidR="00472F8E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Образы «Гоголь-сюиты». </w:t>
      </w:r>
    </w:p>
    <w:p w:rsidR="00472F8E" w:rsidRPr="0040522A" w:rsidRDefault="00472F8E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в кино </w:t>
      </w:r>
    </w:p>
    <w:p w:rsidR="00472F8E" w:rsidRPr="0040522A" w:rsidRDefault="00472F8E" w:rsidP="00472F8E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отправишься в путь, чтобы зажечь день…</w:t>
      </w:r>
      <w:r w:rsidR="001B32D8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к фильму «Властелин колец</w:t>
      </w: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2F8E" w:rsidRPr="0040522A" w:rsidRDefault="001B32D8" w:rsidP="00472F8E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Симфония: прошлое и настоящее. </w:t>
      </w:r>
    </w:p>
    <w:p w:rsidR="00472F8E" w:rsidRPr="0040522A" w:rsidRDefault="001B32D8" w:rsidP="00472F8E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Симфония №8(«Неоконченная»)</w:t>
      </w:r>
      <w:r w:rsidR="00472F8E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 Шуберта. </w:t>
      </w:r>
    </w:p>
    <w:p w:rsidR="00472F8E" w:rsidRPr="0040522A" w:rsidRDefault="001B32D8" w:rsidP="00472F8E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Симфония №5 П. Чайковского. </w:t>
      </w:r>
    </w:p>
    <w:p w:rsidR="00472F8E" w:rsidRPr="0040522A" w:rsidRDefault="001B32D8" w:rsidP="00472F8E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Симфония №1 («Классическая»)</w:t>
      </w:r>
      <w:r w:rsidR="00472F8E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Прокофьева. </w:t>
      </w:r>
    </w:p>
    <w:p w:rsidR="00472F8E" w:rsidRPr="0040522A" w:rsidRDefault="001B32D8" w:rsidP="00AC781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Музыка-это огромный </w:t>
      </w:r>
      <w:proofErr w:type="gram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мир,  окружающий</w:t>
      </w:r>
      <w:proofErr w:type="gram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человека…</w:t>
      </w:r>
    </w:p>
    <w:p w:rsidR="001B32D8" w:rsidRPr="0040522A" w:rsidRDefault="001B32D8" w:rsidP="00472F8E">
      <w:pPr>
        <w:jc w:val="both"/>
      </w:pPr>
      <w:r w:rsidRPr="0040522A">
        <w:t>Традиции и новаторство в музыке</w:t>
      </w:r>
    </w:p>
    <w:p w:rsidR="00472F8E" w:rsidRPr="0040522A" w:rsidRDefault="00472F8E" w:rsidP="00472F8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Музыканты – известные маги</w:t>
      </w:r>
    </w:p>
    <w:p w:rsidR="00472F8E" w:rsidRPr="0040522A" w:rsidRDefault="00472F8E" w:rsidP="00AC7814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снова в музыкальном театре... «Мой народ – американцы»</w:t>
      </w:r>
    </w:p>
    <w:p w:rsidR="00472F8E" w:rsidRPr="0040522A" w:rsidRDefault="001B32D8" w:rsidP="00AC7814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 «Порги и </w:t>
      </w:r>
      <w:proofErr w:type="spellStart"/>
      <w:proofErr w:type="gram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Бесс</w:t>
      </w:r>
      <w:proofErr w:type="spell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»(</w:t>
      </w:r>
      <w:proofErr w:type="gram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фрагменты) Дж .Гершвин. </w:t>
      </w:r>
    </w:p>
    <w:p w:rsidR="00472F8E" w:rsidRPr="0040522A" w:rsidRDefault="001B32D8" w:rsidP="00AC7814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традиций оперного спектакля.</w:t>
      </w:r>
    </w:p>
    <w:p w:rsidR="00472F8E" w:rsidRPr="0040522A" w:rsidRDefault="001B32D8" w:rsidP="00AC7814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 «Карме</w:t>
      </w:r>
      <w:r w:rsidR="00472F8E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н»</w:t>
      </w:r>
    </w:p>
    <w:p w:rsidR="00472F8E" w:rsidRPr="0040522A" w:rsidRDefault="00472F8E" w:rsidP="00AC7814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 «Кармен»</w:t>
      </w:r>
    </w:p>
    <w:p w:rsidR="00472F8E" w:rsidRPr="0040522A" w:rsidRDefault="00472F8E" w:rsidP="00472F8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Образы </w:t>
      </w: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Хозе</w:t>
      </w:r>
      <w:proofErr w:type="spell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Эскамильо</w:t>
      </w:r>
      <w:proofErr w:type="spellEnd"/>
    </w:p>
    <w:p w:rsidR="00472F8E" w:rsidRPr="0040522A" w:rsidRDefault="00472F8E" w:rsidP="00472F8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Портреты великих исполнителей. </w:t>
      </w:r>
    </w:p>
    <w:p w:rsidR="00BD7060" w:rsidRPr="0040522A" w:rsidRDefault="001B32D8" w:rsidP="00472F8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Балет «Кармен-сюита»</w:t>
      </w:r>
      <w:r w:rsidR="00BD7060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(фрагменты) </w:t>
      </w:r>
    </w:p>
    <w:p w:rsidR="00BD7060" w:rsidRPr="0040522A" w:rsidRDefault="00BD7060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 «Кармен»</w:t>
      </w:r>
    </w:p>
    <w:p w:rsidR="00BD7060" w:rsidRPr="0040522A" w:rsidRDefault="00BD7060" w:rsidP="00472F8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Обрах</w:t>
      </w:r>
      <w:proofErr w:type="spell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Хозе</w:t>
      </w:r>
      <w:proofErr w:type="spellEnd"/>
    </w:p>
    <w:p w:rsidR="00BD7060" w:rsidRPr="0040522A" w:rsidRDefault="00BD7060" w:rsidP="00472F8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«масок» и Тореадора</w:t>
      </w:r>
    </w:p>
    <w:p w:rsidR="00BD7060" w:rsidRPr="0040522A" w:rsidRDefault="00BD7060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Портреты великих исполнителей. Майя Плисецкая</w:t>
      </w:r>
    </w:p>
    <w:p w:rsidR="00BD7060" w:rsidRPr="0040522A" w:rsidRDefault="00BD7060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Современный музыкальный театр.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Великие мюзиклы мира. 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Классика в современной обработке.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Симфония №7 («Ленинградская») (фрагменты) Д. Шостакович. 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Литературные страницы. «Письмо к Богу» неизвестного солдата 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в храмовом синтезе искусств 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Литературные страницы. Стихи русских поэтов.  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Галерея религиозных образов. 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Неизвестный Свиридов. «О России петь-что стремиться в храм…».</w:t>
      </w:r>
      <w:r w:rsidR="00BD7060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Запевка, слова И. Северянина.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Хоровой цикл «Песнопения и молитвы» (фрагменты). Г. Свиридов. 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Свет фресок </w:t>
      </w: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Диониссия</w:t>
      </w:r>
      <w:proofErr w:type="spell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-миру («Фрески </w:t>
      </w: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Диониссия</w:t>
      </w:r>
      <w:proofErr w:type="spell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»). Р. Щедрин).</w:t>
      </w:r>
    </w:p>
    <w:p w:rsidR="00BD7060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Музыкальные завещания потомкам («</w:t>
      </w:r>
      <w:proofErr w:type="spellStart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Гейлигенштадское</w:t>
      </w:r>
      <w:proofErr w:type="spellEnd"/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завещание Л. Бетховена». Р. Щедрин. (фрагменты) Ж. Бизе. Портреты велики</w:t>
      </w:r>
      <w:r w:rsidR="00BD7060"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>х исполнителей Елена Образцова.</w:t>
      </w:r>
    </w:p>
    <w:p w:rsidR="001B32D8" w:rsidRPr="0040522A" w:rsidRDefault="001B32D8" w:rsidP="00BD706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Исследовательский проект    </w:t>
      </w:r>
    </w:p>
    <w:p w:rsidR="001B32D8" w:rsidRDefault="001B32D8" w:rsidP="00AC7814">
      <w:pPr>
        <w:jc w:val="both"/>
        <w:rPr>
          <w:b/>
        </w:rPr>
      </w:pPr>
      <w:r w:rsidRPr="00BD7060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BD7060" w:rsidRPr="00BD7060" w:rsidRDefault="00BD7060" w:rsidP="00AC7814">
      <w:pPr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1B32D8" w:rsidRPr="001B32D8" w:rsidTr="00BD7060">
        <w:tc>
          <w:tcPr>
            <w:tcW w:w="6516" w:type="dxa"/>
          </w:tcPr>
          <w:p w:rsidR="001B32D8" w:rsidRPr="001B32D8" w:rsidRDefault="001B32D8" w:rsidP="00AC7814">
            <w:pPr>
              <w:jc w:val="both"/>
            </w:pPr>
            <w:r w:rsidRPr="001B32D8">
              <w:t>Содержание учебного предмета</w:t>
            </w:r>
          </w:p>
        </w:tc>
        <w:tc>
          <w:tcPr>
            <w:tcW w:w="2829" w:type="dxa"/>
          </w:tcPr>
          <w:p w:rsidR="001B32D8" w:rsidRPr="001B32D8" w:rsidRDefault="001B32D8" w:rsidP="00AC7814">
            <w:pPr>
              <w:jc w:val="both"/>
            </w:pPr>
            <w:r w:rsidRPr="001B32D8">
              <w:t>Тема раздела, количество часов</w:t>
            </w:r>
          </w:p>
        </w:tc>
      </w:tr>
      <w:tr w:rsidR="001B32D8" w:rsidRPr="001B32D8" w:rsidTr="00BD7060">
        <w:tc>
          <w:tcPr>
            <w:tcW w:w="6516" w:type="dxa"/>
          </w:tcPr>
          <w:p w:rsidR="001B32D8" w:rsidRPr="001B32D8" w:rsidRDefault="001B32D8" w:rsidP="00AC7814">
            <w:pPr>
              <w:jc w:val="both"/>
              <w:rPr>
                <w:rFonts w:eastAsia="Calibri"/>
              </w:rPr>
            </w:pPr>
            <w:r w:rsidRPr="001B32D8">
              <w:rPr>
                <w:rFonts w:eastAsia="Calibri"/>
              </w:rPr>
              <w:t>Классика в нашей жизни.</w:t>
            </w:r>
          </w:p>
          <w:p w:rsidR="001B32D8" w:rsidRPr="001B32D8" w:rsidRDefault="001B32D8" w:rsidP="00AC7814">
            <w:pPr>
              <w:jc w:val="both"/>
            </w:pPr>
            <w:r w:rsidRPr="001B32D8">
              <w:rPr>
                <w:rFonts w:eastAsia="Calibri"/>
              </w:rPr>
              <w:t xml:space="preserve">В музыкальном театре. Опера. Опера «Князь Игорь». Русская эпическая опера. Ария князя Игоря. Портрет половцев. Плач Ярославны. </w:t>
            </w:r>
            <w:r w:rsidRPr="001B32D8">
              <w:t>Балет «Ярославна». Вступление. «Стон Русской земли». «Первая битва с половцами». «Плач Ярославны». «</w:t>
            </w:r>
            <w:proofErr w:type="gramStart"/>
            <w:r w:rsidRPr="001B32D8">
              <w:t>Молитва »Ромео</w:t>
            </w:r>
            <w:proofErr w:type="gramEnd"/>
            <w:r w:rsidRPr="001B32D8">
              <w:t xml:space="preserve">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1B32D8">
              <w:t>Гюнт</w:t>
            </w:r>
            <w:proofErr w:type="spellEnd"/>
            <w:r w:rsidRPr="001B32D8">
              <w:t xml:space="preserve">». «Гоголь-сюита». Из музыки к спектаклю «Ревизская сказка». Образы «Гоголь-сюиты». Ты отправишься в путь, чтобы зажечь день… Музыка к фильму «Властелин колец» </w:t>
            </w:r>
          </w:p>
          <w:p w:rsidR="001B32D8" w:rsidRPr="001B32D8" w:rsidRDefault="001B32D8" w:rsidP="00AC7814">
            <w:pPr>
              <w:jc w:val="both"/>
            </w:pPr>
            <w:r w:rsidRPr="001B32D8">
              <w:t>Симфония: прошлое и настоящее. Симфония №8(«Неоконченная</w:t>
            </w:r>
            <w:proofErr w:type="gramStart"/>
            <w:r w:rsidRPr="001B32D8">
              <w:t>»)Ф</w:t>
            </w:r>
            <w:proofErr w:type="gramEnd"/>
            <w:r w:rsidRPr="001B32D8">
              <w:t xml:space="preserve"> Шуберта. Симфония №5 П. Чайковского. Симфония №1 («Классическая</w:t>
            </w:r>
            <w:proofErr w:type="gramStart"/>
            <w:r w:rsidRPr="001B32D8">
              <w:t>»)С.</w:t>
            </w:r>
            <w:proofErr w:type="gramEnd"/>
            <w:r w:rsidRPr="001B32D8">
              <w:t xml:space="preserve"> Прокофьева. Музыка-это огромный мир,  окружающий человека…</w:t>
            </w:r>
          </w:p>
        </w:tc>
        <w:tc>
          <w:tcPr>
            <w:tcW w:w="2829" w:type="dxa"/>
          </w:tcPr>
          <w:p w:rsidR="001B32D8" w:rsidRPr="001B32D8" w:rsidRDefault="001B32D8" w:rsidP="00AC7814">
            <w:pPr>
              <w:jc w:val="both"/>
            </w:pPr>
            <w:r w:rsidRPr="001B32D8">
              <w:t xml:space="preserve">   Классика и современность</w:t>
            </w:r>
          </w:p>
          <w:p w:rsidR="001B32D8" w:rsidRPr="001B32D8" w:rsidRDefault="001B32D8" w:rsidP="00AC7814">
            <w:pPr>
              <w:jc w:val="both"/>
            </w:pPr>
            <w:r w:rsidRPr="001B32D8">
              <w:t>16ч</w:t>
            </w:r>
          </w:p>
        </w:tc>
      </w:tr>
      <w:tr w:rsidR="001B32D8" w:rsidRPr="001B32D8" w:rsidTr="00BD7060">
        <w:tc>
          <w:tcPr>
            <w:tcW w:w="6516" w:type="dxa"/>
          </w:tcPr>
          <w:p w:rsidR="001B32D8" w:rsidRPr="001B32D8" w:rsidRDefault="001B32D8" w:rsidP="00AC7814">
            <w:pPr>
              <w:jc w:val="both"/>
            </w:pPr>
            <w:r w:rsidRPr="001B32D8">
              <w:t xml:space="preserve">Опера «Порги и </w:t>
            </w:r>
            <w:proofErr w:type="spellStart"/>
            <w:proofErr w:type="gramStart"/>
            <w:r w:rsidRPr="001B32D8">
              <w:t>Бесс</w:t>
            </w:r>
            <w:proofErr w:type="spellEnd"/>
            <w:r w:rsidRPr="001B32D8">
              <w:t>»(</w:t>
            </w:r>
            <w:proofErr w:type="gramEnd"/>
            <w:r w:rsidRPr="001B32D8">
              <w:t>фрагменты) Дж. Гершвин. Развитие традиций оперного спектакля.</w:t>
            </w:r>
          </w:p>
          <w:p w:rsidR="001B32D8" w:rsidRPr="001B32D8" w:rsidRDefault="001B32D8" w:rsidP="00AC7814">
            <w:pPr>
              <w:jc w:val="both"/>
            </w:pPr>
            <w:r w:rsidRPr="001B32D8">
              <w:t xml:space="preserve"> Опера «Карме Майя Плисецкая.</w:t>
            </w:r>
          </w:p>
          <w:p w:rsidR="001B32D8" w:rsidRPr="001B32D8" w:rsidRDefault="001B32D8" w:rsidP="00AC7814">
            <w:pPr>
              <w:jc w:val="both"/>
            </w:pPr>
            <w:r w:rsidRPr="001B32D8">
              <w:t>Балет «Кармен-</w:t>
            </w:r>
            <w:proofErr w:type="gramStart"/>
            <w:r w:rsidRPr="001B32D8">
              <w:t>сюита»(</w:t>
            </w:r>
            <w:proofErr w:type="gramEnd"/>
            <w:r w:rsidRPr="001B32D8">
              <w:t xml:space="preserve">фрагменты) Р. Щедрин. Великие мюзиклы мира. Классика в современной обработке. Симфония №7 («Ленинградская») (фрагменты) Д. </w:t>
            </w:r>
            <w:r w:rsidRPr="001B32D8">
              <w:lastRenderedPageBreak/>
              <w:t>Шостакович. Литературные страницы. «Письмо к Богу» неизвестного солдата Музыка в храмовом синтезе искусств</w:t>
            </w:r>
          </w:p>
          <w:p w:rsidR="001B32D8" w:rsidRPr="001B32D8" w:rsidRDefault="001B32D8" w:rsidP="00AC7814">
            <w:pPr>
              <w:jc w:val="both"/>
            </w:pPr>
            <w:r w:rsidRPr="001B32D8">
              <w:t>Литературные страницы. Стихи русских поэтов.  Галерея религиозных образов. Неизвестный Свиридов. «О России петь-что стремиться в храм…</w:t>
            </w:r>
            <w:proofErr w:type="gramStart"/>
            <w:r w:rsidRPr="001B32D8">
              <w:t>».Запевка</w:t>
            </w:r>
            <w:proofErr w:type="gramEnd"/>
            <w:r w:rsidRPr="001B32D8">
              <w:t xml:space="preserve">, слова И. Северянина. Хоровой цикл «Песнопения и молитвы» (фрагменты). Г. </w:t>
            </w:r>
            <w:proofErr w:type="gramStart"/>
            <w:r w:rsidRPr="001B32D8">
              <w:t>Свиридов .Свет</w:t>
            </w:r>
            <w:proofErr w:type="gramEnd"/>
            <w:r w:rsidRPr="001B32D8">
              <w:t xml:space="preserve"> фресок </w:t>
            </w:r>
            <w:proofErr w:type="spellStart"/>
            <w:r w:rsidRPr="001B32D8">
              <w:t>Диониссия</w:t>
            </w:r>
            <w:proofErr w:type="spellEnd"/>
            <w:r w:rsidRPr="001B32D8">
              <w:t xml:space="preserve">-миру («Фрески </w:t>
            </w:r>
            <w:proofErr w:type="spellStart"/>
            <w:r w:rsidRPr="001B32D8">
              <w:t>Диониссия</w:t>
            </w:r>
            <w:proofErr w:type="spellEnd"/>
            <w:r w:rsidRPr="001B32D8">
              <w:t>»). Р. Щедрин</w:t>
            </w:r>
            <w:proofErr w:type="gramStart"/>
            <w:r w:rsidRPr="001B32D8">
              <w:t>).Музыкальные</w:t>
            </w:r>
            <w:proofErr w:type="gramEnd"/>
            <w:r w:rsidRPr="001B32D8">
              <w:t xml:space="preserve"> завещания потомкам («</w:t>
            </w:r>
            <w:proofErr w:type="spellStart"/>
            <w:r w:rsidRPr="001B32D8">
              <w:t>Гейлигенштадское</w:t>
            </w:r>
            <w:proofErr w:type="spellEnd"/>
            <w:r w:rsidRPr="001B32D8">
              <w:t xml:space="preserve"> завещание Л. Бетховена». Р. Щедрин. (фрагменты) Ж. Бизе. Портреты великих исполнителей Елена Образцова. Исследовательский проект    </w:t>
            </w:r>
          </w:p>
        </w:tc>
        <w:tc>
          <w:tcPr>
            <w:tcW w:w="2829" w:type="dxa"/>
          </w:tcPr>
          <w:p w:rsidR="001B32D8" w:rsidRPr="001B32D8" w:rsidRDefault="001B32D8" w:rsidP="00AC7814">
            <w:pPr>
              <w:jc w:val="both"/>
            </w:pPr>
            <w:r w:rsidRPr="001B32D8">
              <w:lastRenderedPageBreak/>
              <w:t>Традиции и новаторство в музыке</w:t>
            </w:r>
          </w:p>
          <w:p w:rsidR="001B32D8" w:rsidRPr="001B32D8" w:rsidRDefault="001B32D8" w:rsidP="00AC7814">
            <w:pPr>
              <w:jc w:val="both"/>
            </w:pPr>
            <w:r w:rsidRPr="001B32D8">
              <w:t>18ч</w:t>
            </w:r>
          </w:p>
        </w:tc>
      </w:tr>
      <w:tr w:rsidR="001B32D8" w:rsidRPr="001B32D8" w:rsidTr="00BD7060">
        <w:tc>
          <w:tcPr>
            <w:tcW w:w="6516" w:type="dxa"/>
          </w:tcPr>
          <w:p w:rsidR="001B32D8" w:rsidRPr="001B32D8" w:rsidRDefault="001B32D8" w:rsidP="00AC7814">
            <w:pPr>
              <w:jc w:val="both"/>
            </w:pPr>
          </w:p>
        </w:tc>
        <w:tc>
          <w:tcPr>
            <w:tcW w:w="2829" w:type="dxa"/>
          </w:tcPr>
          <w:p w:rsidR="001B32D8" w:rsidRPr="001B32D8" w:rsidRDefault="001B32D8" w:rsidP="00AC7814">
            <w:pPr>
              <w:jc w:val="both"/>
            </w:pPr>
            <w:r w:rsidRPr="001B32D8">
              <w:t>34ч</w:t>
            </w:r>
          </w:p>
        </w:tc>
      </w:tr>
    </w:tbl>
    <w:p w:rsidR="00BD7060" w:rsidRDefault="00BD7060" w:rsidP="00AC7814">
      <w:pPr>
        <w:jc w:val="both"/>
      </w:pPr>
    </w:p>
    <w:p w:rsidR="00A9221C" w:rsidRDefault="00A9221C" w:rsidP="00AC7814">
      <w:pPr>
        <w:jc w:val="both"/>
      </w:pPr>
    </w:p>
    <w:p w:rsidR="00A9221C" w:rsidRDefault="00A9221C" w:rsidP="00A9221C">
      <w:pPr>
        <w:shd w:val="clear" w:color="auto" w:fill="FFFFFF"/>
        <w:ind w:firstLine="709"/>
        <w:contextualSpacing/>
        <w:jc w:val="center"/>
        <w:rPr>
          <w:b/>
        </w:rPr>
      </w:pPr>
      <w:r>
        <w:rPr>
          <w:b/>
        </w:rPr>
        <w:t xml:space="preserve">Календарно-тематическое </w:t>
      </w:r>
      <w:r w:rsidRPr="00352A2B">
        <w:rPr>
          <w:b/>
        </w:rPr>
        <w:t>планирование</w:t>
      </w:r>
    </w:p>
    <w:p w:rsidR="00A9221C" w:rsidRDefault="00A9221C" w:rsidP="00A9221C"/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855"/>
        <w:gridCol w:w="709"/>
        <w:gridCol w:w="1418"/>
        <w:gridCol w:w="1701"/>
        <w:gridCol w:w="1842"/>
        <w:gridCol w:w="2552"/>
      </w:tblGrid>
      <w:tr w:rsidR="00034B9A" w:rsidRPr="00C96983" w:rsidTr="00C62E58">
        <w:trPr>
          <w:trHeight w:val="99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(предметные)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Классика в нашей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 вокруг нас, ее роль в жизни современного человека. Художественный образ – стиль – язык. Роль музыки в формировании художественного и научного мышления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Познавательные УУД: формирование целостной художественной картины мира;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Коммуникативные УУД: формирование умения слушать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Регулятивные УУД: участие в коллективной работе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Личностные УУД: расширение представлений о художественной картине мира на основе присвоения духовно-нравственных ценностей музыкального искусства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музыкальном театре. Опера. Опера «Князь Игорь»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Музыкальный жанр – опера.  Опера «Князь Игорь» А.П. Бородина. История создания. Литературный источник. Эпический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жанр оперы. Ария князя Игоря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13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3, 4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уметь видеть единство музыки, истории, литературы, живописи для создания эпического жанра оперы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использовать речь для регуляции своего действия; ставить вопросы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формулировать и удерживать учебную задачу, выполнять учебные действия в качестве слушателя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проявлять эмоциональную отзывчивость, личностное отношение к опер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музыкальном театре. Опера «Князь Игорь»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Русская эпическая опера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Музыкальная характеристика действующих лиц. Образ русского и половецкого лагерей. Портрет половцев. «Плач Ярославны»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14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4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Стр.17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 4,5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музыкальном театре. Балет. Балет «Ярославна».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Музыкальный жанр – балет. История развития. Балет «Ярославна» - хореографические размышления в 3 актах по мотивам «Слова о полку Игореве» на музыку </w:t>
            </w:r>
            <w:hyperlink r:id="rId6" w:history="1">
              <w:r w:rsidRPr="00C96983">
                <w:rPr>
                  <w:rFonts w:ascii="Times New Roman" w:hAnsi="Times New Roman"/>
                  <w:sz w:val="24"/>
                  <w:szCs w:val="24"/>
                </w:rPr>
                <w:t>Бориса Ивановича Тищенко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19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1,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определять тесную связь танца и музыки в балете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участвовать в коллективном обсуждении, принимать различные точки зрения на одну и ту же проблему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Р: использовать общие приемы решения задач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проявлять эмоциональную отзывчивость, личностное отношение к балету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музыкальном театре. Балет. Балет «Ярославна».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Ярославна – образ русской женщины (матери, сестры, жены, возлюбленной) — собирательный символ Родины  - как основа всей конструкции спектакля, а все остальное возникало словно через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её мысли и чувства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25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3,5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Мюзикл. Рок-опера.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Традиции и новаторство в музыке. Общечеловеческие ценности и формы их передачи в музыке. Стиль композиторов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27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1, 3 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ориентироваться в разнообразии современной популярной музыки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ставить вопросы, формулировать собственное мнение и позицию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Р: использовать общие приемы решения задач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понимание роли музыкальных стилей в развитии современной музыки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«Человек есть тайна». Рок-опера «Преступление и наказание»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Дж. Гершвин – создатель американской национальной классики ХХ века. Опера «Порги и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» - первая национальная американская опера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31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1, характеристика одного из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П: знать жанр рок-опера, и её особенности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участвовать в коллективном обсуждении, принимать различные точки зрения на одну и ту же проблему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Р: самостоятельно определять стиль музыки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уважительно относиться к жанру рок-опера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Мюзикл «Ромео и Джульетта: от ненависти до любви»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Особенности музыкального языка в опере «Порги и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», музыкальная характеристика главных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34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1, 2, 4 мюзикл в рисунке-символе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П: знать жанр мюзикл, и его особенности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ставить вопросы; обращаться за помощью, слушать собеседника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Р: самостоятельно определять стиль музыки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уважительно относиться к жанру мюзикл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Применение знаний на практике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Ж. Бизе – классик французской музыки. Литературный источник, содержание оперы, музыкальная характеристика Кармен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39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самостоятельно составлять музыкальный образ, эстетическо-нравственный фон и художественный образ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участвовать в коллективном обсуждении, принимать различные точки зрения на одну и ту же проблему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самостоятельно определять приемы оркестровки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образно воспринимать музыкальные зарисовки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Музыка Э. Грига к драме Г. Ибсена «Пер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Музыкальная характеристика мужских образов в опере: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, драматический накал чувств в финале оперы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42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презентация из собранных детьми иллюстраций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самостоятельно составлять музыкальный образ, эстетическо-нравственный фон и художественный образ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задавать вопросы, формулировать собственное мнение и позицию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самостоятельно выявлять жанровые основы сюиты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проявлять эмоциональную отзывчивость, личностное отношение к героям сюиты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«Гоголь –сюита» из музыки к спектаклю «Ревизская сказка»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Елена Образцова - советская российская </w:t>
            </w:r>
            <w:hyperlink r:id="rId7" w:tooltip="Оперная певица" w:history="1">
              <w:r w:rsidRPr="00C96983">
                <w:rPr>
                  <w:rFonts w:ascii="Times New Roman" w:hAnsi="Times New Roman"/>
                  <w:sz w:val="24"/>
                  <w:szCs w:val="24"/>
                </w:rPr>
                <w:t>оперная певица</w:t>
              </w:r>
            </w:hyperlink>
            <w:r w:rsidRPr="00C96983">
              <w:rPr>
                <w:rFonts w:ascii="Times New Roman" w:hAnsi="Times New Roman"/>
                <w:sz w:val="24"/>
                <w:szCs w:val="24"/>
              </w:rPr>
              <w:t> (</w:t>
            </w:r>
            <w:hyperlink r:id="rId8" w:tooltip="Меццо-сопрано" w:history="1">
              <w:r w:rsidRPr="00C96983">
                <w:rPr>
                  <w:rFonts w:ascii="Times New Roman" w:hAnsi="Times New Roman"/>
                  <w:sz w:val="24"/>
                  <w:szCs w:val="24"/>
                </w:rPr>
                <w:t>меццо-сопрано</w:t>
              </w:r>
            </w:hyperlink>
            <w:r w:rsidRPr="00C96983">
              <w:rPr>
                <w:rFonts w:ascii="Times New Roman" w:hAnsi="Times New Roman"/>
                <w:sz w:val="24"/>
                <w:szCs w:val="24"/>
              </w:rPr>
              <w:t xml:space="preserve">), выразительные тембровые и регистровые возможности голоса, сила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на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47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П: знать о каких проблемах заставляла задумываться музыка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задавать вопросы, формулировать собственное мнение и позицию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Р: самостоятельно определять особенности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мелодических линий персонажей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проявлять эмоциональную отзывчивость, личностное отношение к героям сюиты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 в кино.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Ты отправишься в путь, чтобы зажечь день... Музыка к фильму «Властелин колец»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Прочтение известного сюжета, изложенного языком хореографии в жанре сюиты. </w:t>
            </w:r>
            <w:proofErr w:type="gramStart"/>
            <w:r w:rsidRPr="00C96983">
              <w:rPr>
                <w:rFonts w:ascii="Times New Roman" w:hAnsi="Times New Roman"/>
                <w:sz w:val="24"/>
                <w:szCs w:val="24"/>
              </w:rPr>
              <w:t>Особенности  музыки</w:t>
            </w:r>
            <w:proofErr w:type="gramEnd"/>
            <w:r w:rsidRPr="00C96983">
              <w:rPr>
                <w:rFonts w:ascii="Times New Roman" w:hAnsi="Times New Roman"/>
                <w:sz w:val="24"/>
                <w:szCs w:val="24"/>
              </w:rPr>
              <w:t xml:space="preserve"> Р.К. Щедрина. История создания, строение балета, музыкальная характеристика Кармен в балете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49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51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определять средства музыкальной выразительности, помогающие понять содержание музыки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договариваться о распределении функций и ролей в совместной деятельности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выбирать действия в соответствии с поставленной задачей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расширять музыкальный кругозор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концертном зале. Симфония: прошлое и настоящее. Симфония № 8 («Неоконченная») Ф. Шуберта»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Музыкальный портрет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, особенности звучания оркестра.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Музыкальная характеристика Тореадора. Воплощение образа «масок» в балете Р.К. Щедрина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Стр.54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знать и представлять содержательность симфонических музыкальных произведений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выбирать действия в соответствии с поставленной задачей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расширять музыкальный кругозор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концертном зале. Симфония № 5 П. И. Чайковского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Майя Плисецкая – великая русская балерина. Обладательница выразительной пластики,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создавшая свой собственный стиль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Стр.57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4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видеть, как в симфонии передается «жизнь чувств», раскрывается душевный мир человека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использовать речь для регуляции своего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действия; ставить вопросы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Р: формулировать и удерживать учебную задачу, выполнять учебные действия в качестве слушателя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интересоваться музыкой и жизнью П. И. Чайковского</w:t>
            </w:r>
          </w:p>
        </w:tc>
      </w:tr>
      <w:tr w:rsidR="00034B9A" w:rsidRPr="00C96983" w:rsidTr="00C62E58">
        <w:trPr>
          <w:trHeight w:val="4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концертном зале. Симфония № 1 («Классическая») С. Прокофьева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Разнообразие стилей, жанров и форм спектакля. Роль оркестра в современном музыкальном театре. Музыкальный жанр ХХ века – мюзикл. Особенности музыкального стиля. Известнейшие мюзиклы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Стр.59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определять музыкальный почерк С.С. Прокофьева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самостоятельно или в группах объяснять, почему симфония названа «классической»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выбирать действия в соответствии с поставленной задачей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интересоваться музыкой и жизнью С.С. Прокофьева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 - это огромный мир, окружающий человека...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Современные обработки классических произведений. Исполнение музыки как искусство интерпретации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Стр.61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1, 2 презентация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ориентироваться в муз. терминах, определять стиль музыки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договариваться о распределении функций и ролей в совместной деятельности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выбирать действия в соответствии с поставленной задачей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видеть общее и различное в современной музыке и в музыке прошлого</w:t>
            </w:r>
          </w:p>
        </w:tc>
      </w:tr>
      <w:tr w:rsidR="00034B9A" w:rsidRPr="00C96983" w:rsidTr="00C62E58">
        <w:trPr>
          <w:trHeight w:val="13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«Традиции и новаторство в музыке»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Музыканты - извечные маги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Вводный. Урок изучения и первичного закреплени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тем и их развитие, анализ письма погибшего солдата в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Великую Отечественную войну «Письмо к Богу»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Стр.65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ориентироваться в муз. терминах, определять стиль музыки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использовать речь для регуляции своего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действия; ставить вопросы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выбирать действия в соответствии с поставленной задачей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видеть традиции и новаторство в музыке, ценить музыкальное искусство прошлого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И снова в музыкальном театре. Опера «Порги и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» Дж. Гершвин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Стр.69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отличать негритянский фольклор от джазовой стилистики Гершвина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самостоятельно определять средства музыкальной выразительности отрицательных персонажей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уважительно относится к музыкальному творчеству американского народа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Развитие традиций оперного спектакля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Духовная музыка России, развитие, жанры. Взаимосвязь с литературой и живописью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Стр.73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2552" w:type="dxa"/>
            <w:vMerge w:val="restart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определять кульминационный момент оперы, самостоятельно определять выразительные средства муз. образов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определять жанровые особенности тем главных героев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прочитать новеллу П. Мериме «Кармен»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Опера «Кармен» самая популярная опера в мире. Образ Кармен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Духовная музыка в творчестве Г. Свиридова, биографические сведения, краткий обзор творчества. «Фрески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Диониссия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» Р. Щедрин, замысел, форма, контраст небесного и земного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Стр.77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2552" w:type="dxa"/>
            <w:vMerge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Опера «Кармен» самая популярная опера в мире. Образ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Постижение жизненного содержания музыки, через творческий путь Л. Бетховена, Р. Щедрина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Стр.79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видеоматериал</w:t>
            </w:r>
          </w:p>
        </w:tc>
        <w:tc>
          <w:tcPr>
            <w:tcW w:w="2552" w:type="dxa"/>
            <w:vMerge w:val="restart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осуществлять поиск необходимой информации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ставить вопросы, формулировать собственное мнение и позицию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составлять план и последовательность действий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интересоваться творчеством Е. Образцовой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Роль музыки в жизни человека. Традиции и новаторство в музыке</w:t>
            </w: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Стр.81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 xml:space="preserve">. 2, письменно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Балет «Кармен-сюита». Новое прочтение оперы Бизе. Образ Кармен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Стр.85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самостоятельно определять приемы оркестровки, используемые Щедриным, чтобы усилить национальный характер музыки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выбирать действия в соответствии с поставленной задачей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расширять музыкальный кругозор в области балетного искусства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Балет «Кармен-сюита». Новое прочтение оперы Бизе. Образ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Образы «масок» и Тореадора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Стр.89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самостоятельно определять приемы оркестровки, используемые Щедриным, чтобы усилить национальный характер музыки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выбирать действия в соответствии с поставленной задачей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расширять музыкальный кругозор в области балетного искусства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Портреты великих исполнителей. Майя Плисецкая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Стр.91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осуществлять поиск необходимой информации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ставить вопросы, формулировать собственное мнение и позицию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составлять план и последовательность действий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интересоваться творчеством М. Плисецкой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Современный музыкальный театр. Великие мюзиклы мира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Стр.93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 xml:space="preserve">. 1, 4 Стр.95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презентация мюзикла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ориентироваться в разнообразии музыкальных стилей, жанров, форм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обращаться за помощью, формулировать свои затруднения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применять установленные правила в планировании способа решения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расширять музыкальный кругозор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Стр.97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ориентироваться в муз. терминах, знать новые версии и интерпретации муз. классических произведений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составлять план и последовательность действий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уважительно относиться к «Серьезной» и «Легкой» музыке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Урок формирования новых знаний 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99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П: объяснить, почему «Симфония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№ 7» - это поэма о борьбе и победе, знать какую роль в симфонии играет </w:t>
            </w:r>
            <w:r w:rsidRPr="00C96983">
              <w:rPr>
                <w:rFonts w:ascii="Times New Roman" w:hAnsi="Times New Roman"/>
                <w:sz w:val="24"/>
                <w:szCs w:val="24"/>
              </w:rPr>
              <w:lastRenderedPageBreak/>
              <w:t>мерный рокот походного барабана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составлять план и последовательность действий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помнить подвиг русского народа в ВОВ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Стр. 103 вопросы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П: объяснить, почему «Симфония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№ 7» - это поэма о борьбе и победе, знать какую роль в симфонии играет мерный рокот походного барабана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К: задавать вопросы, формулировать собственное мнение и позицию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составлять план и последовательность действий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помнить подвиг русского народа в ВОВ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Аттестационная контрольная работа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комплексного контроля знаний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П: развитие умений определять понятия, обобщать, размышлять, делать выводы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умение систематизировать информацию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 в храмовом синтезе искусств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107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осуществлять поиск необходимой информации.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ставить вопросы, формулировать собственное мнение и позицию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Р: составлять план и последовательность действий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ценить музыкальное искусство прошлого</w:t>
            </w:r>
          </w:p>
        </w:tc>
      </w:tr>
      <w:tr w:rsidR="00034B9A" w:rsidRPr="00C96983" w:rsidTr="00C62E58">
        <w:trPr>
          <w:trHeight w:val="28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Неизвестный Свиридов цикл «Песнопения и молитвы». Свет фресок Дионисия – миру 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Стр. 115 </w:t>
            </w:r>
            <w:proofErr w:type="spellStart"/>
            <w:r w:rsidRPr="00C96983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96983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255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осуществлять поиск необходимой информации.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участвовать в коллективном обсуждении, принимать различные точки зрения на одну и ту же проблему;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договариваться о распределении функций и ролей в совместной деятельности; осуществлять взаимный контроль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интересоваться музыкой и жизнью Р. Щедрина, Г. Свиридова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П: постижение жизненного содержания музыки, знать музыкальные термины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 xml:space="preserve">К: участвовать в коллективном обсуждении, формулировать собственное мнение и позицию 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Р: умение систематизировать информацию, самостоятельно узнавать шедевры классической музыки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Л: расширять музыкальный кругозор</w:t>
            </w:r>
          </w:p>
        </w:tc>
      </w:tr>
      <w:tr w:rsidR="00034B9A" w:rsidRPr="00C96983" w:rsidTr="00C62E58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855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Пусть музыка звучит! Обобщающий урок: «Традиции и новаторство в музыке»</w:t>
            </w:r>
          </w:p>
        </w:tc>
        <w:tc>
          <w:tcPr>
            <w:tcW w:w="709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Урок контроля и проверки знаний и умений</w:t>
            </w:r>
          </w:p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8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9A" w:rsidRPr="00C96983" w:rsidRDefault="00034B9A" w:rsidP="00C62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1C" w:rsidRDefault="00A9221C" w:rsidP="00AC7814">
      <w:pPr>
        <w:jc w:val="both"/>
      </w:pPr>
    </w:p>
    <w:p w:rsidR="00034B9A" w:rsidRPr="00034B9A" w:rsidRDefault="00034B9A" w:rsidP="00034B9A">
      <w:pPr>
        <w:spacing w:line="360" w:lineRule="auto"/>
        <w:rPr>
          <w:rFonts w:eastAsia="Calibri"/>
        </w:rPr>
      </w:pPr>
      <w:r w:rsidRPr="00034B9A">
        <w:rPr>
          <w:rFonts w:eastAsia="Calibri"/>
        </w:rPr>
        <w:t xml:space="preserve">ПЛАНИРУЕМЫЕ РЕЗУЛЬТАТЫ ИЗУЧЕНИЯ УЧЕБНОГО ПРЕДМЕТА.        </w:t>
      </w:r>
    </w:p>
    <w:p w:rsidR="00034B9A" w:rsidRPr="00034B9A" w:rsidRDefault="00034B9A" w:rsidP="00034B9A">
      <w:pPr>
        <w:rPr>
          <w:rFonts w:eastAsia="Calibri"/>
        </w:rPr>
      </w:pPr>
      <w:r w:rsidRPr="00034B9A">
        <w:rPr>
          <w:rFonts w:eastAsia="Calibri"/>
        </w:rPr>
        <w:t xml:space="preserve">Обучающийся 8 класса научится: 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понимать высокохудожественное, нравственное и духовное начало лучших образцов классической музыки;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 xml:space="preserve">иметь представление о жанровых, эмоционально-образных, стилевых особенностях легкой и серьезной музыки; 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иметь представление о приемах взаимодействия и взаимовлияния легкой и серьезной музыки, как в отдельном произведении, так и на уровне жанра;</w:t>
      </w:r>
    </w:p>
    <w:p w:rsidR="00034B9A" w:rsidRPr="00034B9A" w:rsidRDefault="00034B9A" w:rsidP="00034B9A">
      <w:pPr>
        <w:pStyle w:val="a7"/>
        <w:numPr>
          <w:ilvl w:val="0"/>
          <w:numId w:val="20"/>
        </w:numPr>
        <w:autoSpaceDE/>
        <w:autoSpaceDN/>
        <w:adjustRightInd/>
        <w:spacing w:line="360" w:lineRule="auto"/>
        <w:ind w:left="426"/>
        <w:jc w:val="both"/>
        <w:rPr>
          <w:lang w:eastAsia="ar-SA"/>
        </w:rPr>
      </w:pPr>
      <w:r w:rsidRPr="00034B9A">
        <w:rPr>
          <w:lang w:eastAsia="ar-SA"/>
        </w:rPr>
        <w:lastRenderedPageBreak/>
        <w:t>знать направления современной музыки</w:t>
      </w:r>
    </w:p>
    <w:p w:rsidR="00034B9A" w:rsidRPr="00034B9A" w:rsidRDefault="00034B9A" w:rsidP="00034B9A">
      <w:pPr>
        <w:pStyle w:val="a7"/>
        <w:numPr>
          <w:ilvl w:val="0"/>
          <w:numId w:val="20"/>
        </w:numPr>
        <w:autoSpaceDE/>
        <w:autoSpaceDN/>
        <w:adjustRightInd/>
        <w:spacing w:line="360" w:lineRule="auto"/>
        <w:ind w:left="426"/>
        <w:jc w:val="both"/>
        <w:rPr>
          <w:lang w:eastAsia="ar-SA"/>
        </w:rPr>
      </w:pPr>
      <w:r w:rsidRPr="00034B9A">
        <w:rPr>
          <w:lang w:eastAsia="ar-SA"/>
        </w:rPr>
        <w:t>знать 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Прокофьева С.С., Свиридова Г.В.).</w:t>
      </w:r>
    </w:p>
    <w:p w:rsidR="00034B9A" w:rsidRPr="00034B9A" w:rsidRDefault="00034B9A" w:rsidP="00034B9A">
      <w:pPr>
        <w:rPr>
          <w:rFonts w:eastAsia="Calibri"/>
        </w:rPr>
      </w:pPr>
      <w:r w:rsidRPr="00034B9A">
        <w:rPr>
          <w:rFonts w:eastAsia="Calibri"/>
        </w:rPr>
        <w:t xml:space="preserve">Обучающийся в 8 классе получит возможность научиться: 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духовная, современная;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 xml:space="preserve">владеть навыками </w:t>
      </w:r>
      <w:proofErr w:type="spellStart"/>
      <w:r w:rsidRPr="00034B9A">
        <w:rPr>
          <w:rFonts w:eastAsia="Calibri"/>
        </w:rPr>
        <w:t>музицирования</w:t>
      </w:r>
      <w:proofErr w:type="spellEnd"/>
      <w:r w:rsidRPr="00034B9A">
        <w:rPr>
          <w:rFonts w:eastAsia="Calibri"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раскрывать образный строй музыкальных произведений на основе взаимодействия различных видов искусства;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034B9A" w:rsidRPr="00034B9A" w:rsidRDefault="00034B9A" w:rsidP="00034B9A">
      <w:pPr>
        <w:spacing w:line="360" w:lineRule="auto"/>
        <w:jc w:val="both"/>
        <w:rPr>
          <w:rFonts w:eastAsia="Calibri"/>
        </w:rPr>
      </w:pPr>
      <w:r w:rsidRPr="00034B9A">
        <w:rPr>
          <w:rFonts w:eastAsia="Calibri"/>
        </w:rPr>
        <w:t>Использовать приобретенные знания и умения в практической деятельности и повседневной жизни: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034B9A" w:rsidRPr="00034B9A" w:rsidRDefault="00034B9A" w:rsidP="00034B9A">
      <w:pPr>
        <w:widowControl w:val="0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eastAsia="Calibri"/>
        </w:rPr>
      </w:pPr>
      <w:r w:rsidRPr="00034B9A">
        <w:rPr>
          <w:rFonts w:eastAsia="Calibri"/>
        </w:rPr>
        <w:t>проявлять творческую инициативу, участвуя в музыкально-эстетической жизни класса, школы.</w:t>
      </w:r>
    </w:p>
    <w:p w:rsidR="00034B9A" w:rsidRPr="00034B9A" w:rsidRDefault="00034B9A" w:rsidP="00AC7814">
      <w:pPr>
        <w:jc w:val="both"/>
        <w:rPr>
          <w:rFonts w:eastAsia="Calibri"/>
        </w:rPr>
      </w:pPr>
    </w:p>
    <w:sectPr w:rsidR="00034B9A" w:rsidRPr="0003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0D2"/>
    <w:multiLevelType w:val="multilevel"/>
    <w:tmpl w:val="D076F180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 w15:restartNumberingAfterBreak="0">
    <w:nsid w:val="084E4D88"/>
    <w:multiLevelType w:val="hybridMultilevel"/>
    <w:tmpl w:val="198A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970"/>
    <w:multiLevelType w:val="multilevel"/>
    <w:tmpl w:val="312811D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0EAD43FC"/>
    <w:multiLevelType w:val="hybridMultilevel"/>
    <w:tmpl w:val="5F06C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486ACE"/>
    <w:multiLevelType w:val="hybridMultilevel"/>
    <w:tmpl w:val="7730E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239"/>
    <w:multiLevelType w:val="hybridMultilevel"/>
    <w:tmpl w:val="3162C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2C86"/>
    <w:multiLevelType w:val="hybridMultilevel"/>
    <w:tmpl w:val="9F42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2C80"/>
    <w:multiLevelType w:val="hybridMultilevel"/>
    <w:tmpl w:val="EAF4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2CDB"/>
    <w:multiLevelType w:val="hybridMultilevel"/>
    <w:tmpl w:val="DB586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33FBA"/>
    <w:multiLevelType w:val="hybridMultilevel"/>
    <w:tmpl w:val="1C38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3E8"/>
    <w:multiLevelType w:val="hybridMultilevel"/>
    <w:tmpl w:val="10BC7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07E"/>
    <w:multiLevelType w:val="hybridMultilevel"/>
    <w:tmpl w:val="07FC9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52F3"/>
    <w:multiLevelType w:val="hybridMultilevel"/>
    <w:tmpl w:val="10981620"/>
    <w:name w:val="WW8Num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94507"/>
    <w:multiLevelType w:val="hybridMultilevel"/>
    <w:tmpl w:val="D0EA4972"/>
    <w:lvl w:ilvl="0" w:tplc="D4C07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0A6"/>
    <w:multiLevelType w:val="hybridMultilevel"/>
    <w:tmpl w:val="BB705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743F"/>
    <w:multiLevelType w:val="hybridMultilevel"/>
    <w:tmpl w:val="E9AC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64673"/>
    <w:multiLevelType w:val="hybridMultilevel"/>
    <w:tmpl w:val="F0A0A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E2B53"/>
    <w:multiLevelType w:val="hybridMultilevel"/>
    <w:tmpl w:val="9FAC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03D7F"/>
    <w:multiLevelType w:val="hybridMultilevel"/>
    <w:tmpl w:val="FA9E4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D3A59"/>
    <w:multiLevelType w:val="multilevel"/>
    <w:tmpl w:val="4A900D7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9"/>
  </w:num>
  <w:num w:numId="5">
    <w:abstractNumId w:val="2"/>
  </w:num>
  <w:num w:numId="6">
    <w:abstractNumId w:val="13"/>
  </w:num>
  <w:num w:numId="7">
    <w:abstractNumId w:val="18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D4"/>
    <w:rsid w:val="00034B9A"/>
    <w:rsid w:val="00192DD4"/>
    <w:rsid w:val="001B32D8"/>
    <w:rsid w:val="0040522A"/>
    <w:rsid w:val="00472F8E"/>
    <w:rsid w:val="004D69E1"/>
    <w:rsid w:val="00511437"/>
    <w:rsid w:val="006D79FB"/>
    <w:rsid w:val="007123FF"/>
    <w:rsid w:val="00917D62"/>
    <w:rsid w:val="00974BAA"/>
    <w:rsid w:val="00A9221C"/>
    <w:rsid w:val="00AC7814"/>
    <w:rsid w:val="00B76DAE"/>
    <w:rsid w:val="00BD7060"/>
    <w:rsid w:val="00C208DF"/>
    <w:rsid w:val="00C76AD9"/>
    <w:rsid w:val="00D2113C"/>
    <w:rsid w:val="00E04779"/>
    <w:rsid w:val="00EE44BA"/>
    <w:rsid w:val="00EE5076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C1E99"/>
  <w15:chartTrackingRefBased/>
  <w15:docId w15:val="{B4D7F08E-8114-478C-82AD-1021ED93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2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B76DA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76D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rsid w:val="001B32D8"/>
    <w:pPr>
      <w:widowControl w:val="0"/>
      <w:suppressAutoHyphens w:val="0"/>
      <w:autoSpaceDE w:val="0"/>
      <w:autoSpaceDN w:val="0"/>
      <w:adjustRightInd w:val="0"/>
      <w:spacing w:line="20" w:lineRule="atLeast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32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qFormat/>
    <w:rsid w:val="001B32D8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link w:val="a9"/>
    <w:rsid w:val="001B32D8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1B32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72F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6%D1%86%D0%BE-%D1%81%D0%BE%D0%BF%D1%80%D0%B0%D0%BD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F%D0%B5%D1%80%D0%BD%D0%B0%D1%8F_%D0%BF%D0%B5%D0%B2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canto.ru/tischenko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Тырышкина Ксения Викторовна</dc:creator>
  <cp:keywords/>
  <dc:description/>
  <cp:lastModifiedBy>Тырышкина Ксения Викторовна</cp:lastModifiedBy>
  <cp:revision>2</cp:revision>
  <dcterms:created xsi:type="dcterms:W3CDTF">2021-11-03T03:53:00Z</dcterms:created>
  <dcterms:modified xsi:type="dcterms:W3CDTF">2021-11-03T03:53:00Z</dcterms:modified>
</cp:coreProperties>
</file>